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89" w:rsidRDefault="008D2789" w:rsidP="008D2789">
      <w:r>
        <w:t xml:space="preserve">Współczesne Koncepcje Zarządzania </w:t>
      </w:r>
    </w:p>
    <w:p w:rsidR="008D2789" w:rsidRDefault="008D2789" w:rsidP="008D2789">
      <w:r>
        <w:t xml:space="preserve">Ekonomia Niestacjonarna I stopnia </w:t>
      </w:r>
    </w:p>
    <w:p w:rsidR="008D2789" w:rsidRDefault="008D2789" w:rsidP="008D2789">
      <w:r>
        <w:t xml:space="preserve">Wyniki zadania </w:t>
      </w:r>
      <w: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3077"/>
        <w:gridCol w:w="2858"/>
      </w:tblGrid>
      <w:tr w:rsidR="008D2789" w:rsidTr="008D2789">
        <w:tc>
          <w:tcPr>
            <w:tcW w:w="3127" w:type="dxa"/>
          </w:tcPr>
          <w:p w:rsidR="008D2789" w:rsidRDefault="008D2789" w:rsidP="004E55C9">
            <w:r>
              <w:t xml:space="preserve">Nr. Albumu </w:t>
            </w:r>
          </w:p>
        </w:tc>
        <w:tc>
          <w:tcPr>
            <w:tcW w:w="3077" w:type="dxa"/>
          </w:tcPr>
          <w:p w:rsidR="008D2789" w:rsidRDefault="008D2789" w:rsidP="004E55C9">
            <w:r>
              <w:t xml:space="preserve">Pkt </w:t>
            </w:r>
          </w:p>
        </w:tc>
        <w:tc>
          <w:tcPr>
            <w:tcW w:w="2858" w:type="dxa"/>
          </w:tcPr>
          <w:p w:rsidR="008D2789" w:rsidRDefault="008D2789" w:rsidP="004E55C9">
            <w:r>
              <w:t xml:space="preserve">Ocena 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278726</w:t>
            </w:r>
          </w:p>
        </w:tc>
        <w:tc>
          <w:tcPr>
            <w:tcW w:w="3077" w:type="dxa"/>
          </w:tcPr>
          <w:p w:rsidR="008D2789" w:rsidRDefault="008D2789" w:rsidP="004E55C9">
            <w:r>
              <w:t>17</w:t>
            </w:r>
          </w:p>
        </w:tc>
        <w:tc>
          <w:tcPr>
            <w:tcW w:w="2858" w:type="dxa"/>
          </w:tcPr>
          <w:p w:rsidR="008D2789" w:rsidRDefault="008D2789" w:rsidP="004E55C9">
            <w:r>
              <w:t xml:space="preserve">3,5 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268697</w:t>
            </w:r>
          </w:p>
        </w:tc>
        <w:tc>
          <w:tcPr>
            <w:tcW w:w="3077" w:type="dxa"/>
          </w:tcPr>
          <w:p w:rsidR="008D2789" w:rsidRDefault="008D2789" w:rsidP="004E55C9">
            <w:r>
              <w:t>15</w:t>
            </w:r>
          </w:p>
        </w:tc>
        <w:tc>
          <w:tcPr>
            <w:tcW w:w="2858" w:type="dxa"/>
          </w:tcPr>
          <w:p w:rsidR="008D2789" w:rsidRDefault="008D2789" w:rsidP="004E55C9">
            <w:r>
              <w:t>3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297908</w:t>
            </w:r>
          </w:p>
        </w:tc>
        <w:tc>
          <w:tcPr>
            <w:tcW w:w="3077" w:type="dxa"/>
          </w:tcPr>
          <w:p w:rsidR="008D2789" w:rsidRDefault="008D2789" w:rsidP="004E55C9">
            <w:r>
              <w:t>16</w:t>
            </w:r>
          </w:p>
        </w:tc>
        <w:tc>
          <w:tcPr>
            <w:tcW w:w="2858" w:type="dxa"/>
          </w:tcPr>
          <w:p w:rsidR="008D2789" w:rsidRDefault="008D2789" w:rsidP="004E55C9">
            <w:r>
              <w:t>3,5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302592</w:t>
            </w:r>
          </w:p>
        </w:tc>
        <w:tc>
          <w:tcPr>
            <w:tcW w:w="3077" w:type="dxa"/>
          </w:tcPr>
          <w:p w:rsidR="008D2789" w:rsidRDefault="008D2789" w:rsidP="004E55C9">
            <w:r>
              <w:t>19</w:t>
            </w:r>
          </w:p>
        </w:tc>
        <w:tc>
          <w:tcPr>
            <w:tcW w:w="2858" w:type="dxa"/>
          </w:tcPr>
          <w:p w:rsidR="008D2789" w:rsidRDefault="008D2789" w:rsidP="004E55C9">
            <w:r>
              <w:t>4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302242</w:t>
            </w:r>
          </w:p>
        </w:tc>
        <w:tc>
          <w:tcPr>
            <w:tcW w:w="3077" w:type="dxa"/>
          </w:tcPr>
          <w:p w:rsidR="008D2789" w:rsidRDefault="002445EF" w:rsidP="004E55C9">
            <w:r>
              <w:t>15</w:t>
            </w:r>
          </w:p>
        </w:tc>
        <w:tc>
          <w:tcPr>
            <w:tcW w:w="2858" w:type="dxa"/>
          </w:tcPr>
          <w:p w:rsidR="008D2789" w:rsidRDefault="002445EF" w:rsidP="004E55C9">
            <w:r>
              <w:t>3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302183</w:t>
            </w:r>
          </w:p>
        </w:tc>
        <w:tc>
          <w:tcPr>
            <w:tcW w:w="3077" w:type="dxa"/>
          </w:tcPr>
          <w:p w:rsidR="008D2789" w:rsidRDefault="002445EF" w:rsidP="004E55C9">
            <w:r>
              <w:t>18</w:t>
            </w:r>
          </w:p>
        </w:tc>
        <w:tc>
          <w:tcPr>
            <w:tcW w:w="2858" w:type="dxa"/>
          </w:tcPr>
          <w:p w:rsidR="008D2789" w:rsidRDefault="002445EF" w:rsidP="004E55C9">
            <w:r>
              <w:t>3,5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300586</w:t>
            </w:r>
          </w:p>
        </w:tc>
        <w:tc>
          <w:tcPr>
            <w:tcW w:w="3077" w:type="dxa"/>
          </w:tcPr>
          <w:p w:rsidR="008D2789" w:rsidRDefault="00425766" w:rsidP="004E55C9">
            <w:r>
              <w:t>21</w:t>
            </w:r>
          </w:p>
        </w:tc>
        <w:tc>
          <w:tcPr>
            <w:tcW w:w="2858" w:type="dxa"/>
          </w:tcPr>
          <w:p w:rsidR="008D2789" w:rsidRDefault="00425766" w:rsidP="004E55C9">
            <w:r>
              <w:t>4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298099</w:t>
            </w:r>
          </w:p>
        </w:tc>
        <w:tc>
          <w:tcPr>
            <w:tcW w:w="3077" w:type="dxa"/>
          </w:tcPr>
          <w:p w:rsidR="008D2789" w:rsidRDefault="00425766" w:rsidP="004E55C9">
            <w:r>
              <w:t>17</w:t>
            </w:r>
          </w:p>
        </w:tc>
        <w:tc>
          <w:tcPr>
            <w:tcW w:w="2858" w:type="dxa"/>
          </w:tcPr>
          <w:p w:rsidR="008D2789" w:rsidRDefault="00425766" w:rsidP="004E55C9">
            <w:r>
              <w:t>3,5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301751</w:t>
            </w:r>
          </w:p>
        </w:tc>
        <w:tc>
          <w:tcPr>
            <w:tcW w:w="3077" w:type="dxa"/>
          </w:tcPr>
          <w:p w:rsidR="008D2789" w:rsidRDefault="00425766" w:rsidP="004E55C9">
            <w:r>
              <w:t>16</w:t>
            </w:r>
          </w:p>
        </w:tc>
        <w:tc>
          <w:tcPr>
            <w:tcW w:w="2858" w:type="dxa"/>
          </w:tcPr>
          <w:p w:rsidR="008D2789" w:rsidRDefault="00425766" w:rsidP="004E55C9">
            <w:r>
              <w:t>3,5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302470</w:t>
            </w:r>
          </w:p>
        </w:tc>
        <w:tc>
          <w:tcPr>
            <w:tcW w:w="3077" w:type="dxa"/>
          </w:tcPr>
          <w:p w:rsidR="008D2789" w:rsidRDefault="00425766" w:rsidP="004E55C9">
            <w:r>
              <w:t>18</w:t>
            </w:r>
          </w:p>
        </w:tc>
        <w:tc>
          <w:tcPr>
            <w:tcW w:w="2858" w:type="dxa"/>
          </w:tcPr>
          <w:p w:rsidR="008D2789" w:rsidRDefault="0080548F" w:rsidP="004E55C9">
            <w:r>
              <w:t>3,5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297681</w:t>
            </w:r>
          </w:p>
        </w:tc>
        <w:tc>
          <w:tcPr>
            <w:tcW w:w="3077" w:type="dxa"/>
          </w:tcPr>
          <w:p w:rsidR="008D2789" w:rsidRDefault="0080548F" w:rsidP="004E55C9">
            <w:r>
              <w:t>17</w:t>
            </w:r>
          </w:p>
        </w:tc>
        <w:tc>
          <w:tcPr>
            <w:tcW w:w="2858" w:type="dxa"/>
          </w:tcPr>
          <w:p w:rsidR="008D2789" w:rsidRDefault="0080548F" w:rsidP="004E55C9">
            <w:r>
              <w:t>3,5</w:t>
            </w:r>
          </w:p>
        </w:tc>
      </w:tr>
      <w:tr w:rsidR="008D2789" w:rsidTr="008D2789">
        <w:tc>
          <w:tcPr>
            <w:tcW w:w="3127" w:type="dxa"/>
          </w:tcPr>
          <w:p w:rsidR="008D2789" w:rsidRDefault="008D2789" w:rsidP="004E55C9">
            <w:r>
              <w:t>304728</w:t>
            </w:r>
          </w:p>
        </w:tc>
        <w:tc>
          <w:tcPr>
            <w:tcW w:w="3077" w:type="dxa"/>
          </w:tcPr>
          <w:p w:rsidR="008D2789" w:rsidRDefault="0080548F" w:rsidP="004E55C9">
            <w:r>
              <w:t>19</w:t>
            </w:r>
          </w:p>
        </w:tc>
        <w:tc>
          <w:tcPr>
            <w:tcW w:w="2858" w:type="dxa"/>
          </w:tcPr>
          <w:p w:rsidR="008D2789" w:rsidRDefault="0080548F" w:rsidP="004E55C9">
            <w:r>
              <w:t>4</w:t>
            </w:r>
          </w:p>
        </w:tc>
      </w:tr>
    </w:tbl>
    <w:p w:rsidR="005E337A" w:rsidRDefault="005E337A"/>
    <w:sectPr w:rsidR="005E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89"/>
    <w:rsid w:val="002445EF"/>
    <w:rsid w:val="00425766"/>
    <w:rsid w:val="005E337A"/>
    <w:rsid w:val="0080548F"/>
    <w:rsid w:val="008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D3C1"/>
  <w15:chartTrackingRefBased/>
  <w15:docId w15:val="{BA0D8B9E-6B08-4945-973F-11CEC017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Radlak</dc:creator>
  <cp:keywords/>
  <dc:description/>
  <cp:lastModifiedBy>Wojtek Radlak</cp:lastModifiedBy>
  <cp:revision>1</cp:revision>
  <dcterms:created xsi:type="dcterms:W3CDTF">2020-04-23T08:52:00Z</dcterms:created>
  <dcterms:modified xsi:type="dcterms:W3CDTF">2020-04-23T09:33:00Z</dcterms:modified>
</cp:coreProperties>
</file>